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afterAutospacing="0" w:line="24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4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32"/>
          <w:szCs w:val="32"/>
          <w:lang w:val="en-US" w:eastAsia="zh-CN"/>
        </w:rPr>
        <w:t>附件2：</w:t>
      </w:r>
      <w:r>
        <w:rPr>
          <w:rFonts w:hint="eastAsia" w:ascii="仿宋" w:hAnsi="仿宋" w:eastAsia="仿宋" w:cs="仿宋"/>
          <w:color w:val="000000"/>
          <w:kern w:val="0"/>
          <w:sz w:val="32"/>
          <w:szCs w:val="44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2022年农村党支部书记学院公开引进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高层次和急需紧缺人才报名表</w:t>
      </w:r>
    </w:p>
    <w:bookmarkEnd w:id="0"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afterAutospacing="0" w:line="240" w:lineRule="auto"/>
        <w:jc w:val="left"/>
        <w:textAlignment w:val="auto"/>
        <w:outlineLvl w:val="9"/>
        <w:rPr>
          <w:rFonts w:hint="default" w:ascii="仿宋_GB2312" w:eastAsia="仿宋_GB2312" w:hAnsiTheme="minorHAnsi" w:cstheme="minorBidi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>报考单位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：        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报考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岗位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　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  岗位专业：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</w:p>
    <w:tbl>
      <w:tblPr>
        <w:tblStyle w:val="4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both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全日制教育</w:t>
            </w: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证书编号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报名人（签名）：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年     月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（签字）：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年     月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Autospacing="0" w:line="360" w:lineRule="auto"/>
        <w:jc w:val="left"/>
        <w:textAlignment w:val="auto"/>
      </w:pPr>
      <w:r>
        <w:rPr>
          <w:rFonts w:hint="eastAsia"/>
          <w:sz w:val="21"/>
          <w:szCs w:val="21"/>
        </w:rPr>
        <w:t>备注：除资格审查意见由负责资格审查的工作人员填写外，其它项目均由报考者</w:t>
      </w:r>
      <w:r>
        <w:rPr>
          <w:rFonts w:hint="eastAsia"/>
          <w:sz w:val="21"/>
          <w:szCs w:val="21"/>
          <w:lang w:val="en-US" w:eastAsia="zh-CN"/>
        </w:rPr>
        <w:t>填写</w:t>
      </w:r>
      <w:r>
        <w:rPr>
          <w:rFonts w:hint="eastAsia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213" w:right="1576" w:bottom="1157" w:left="1576" w:header="851" w:footer="992" w:gutter="0"/>
      <w:pgNumType w:fmt="numberInDash"/>
      <w:cols w:space="0" w:num="1"/>
      <w:rtlGutter w:val="0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jQxNzBmNGRlNjg1YTE0NTc1MDEyMjNjMmI5ZDEifQ=="/>
  </w:docVars>
  <w:rsids>
    <w:rsidRoot w:val="5C1423AB"/>
    <w:rsid w:val="5C142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2022-09-23T04:32:00Z</dcterms:created>
  <dc:creator>温辉清洒</dc:creator>
  <cp:lastModifiedBy>温辉清洒</cp:lastModifiedBy>
  <dcterms:modified xsi:type="dcterms:W3CDTF">2022-09-23T04:33:22Z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03B9B6EEA1B94CE5AD01FE9A8C3C6CB6</vt:lpwstr>
  </property>
</Properties>
</file>